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58" w:type="dxa"/>
        <w:shd w:val="clear" w:color="auto" w:fill="FFFFFF"/>
        <w:tblLook w:val="04A0"/>
      </w:tblPr>
      <w:tblGrid>
        <w:gridCol w:w="3729"/>
        <w:gridCol w:w="744"/>
        <w:gridCol w:w="1652"/>
        <w:gridCol w:w="333"/>
        <w:gridCol w:w="3628"/>
      </w:tblGrid>
      <w:tr w:rsidR="002E36C0" w:rsidTr="002E36C0">
        <w:trPr>
          <w:trHeight w:val="2038"/>
        </w:trPr>
        <w:tc>
          <w:tcPr>
            <w:tcW w:w="3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E93" w:rsidRDefault="002E36C0">
            <w:pPr>
              <w:widowControl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2E36C0" w:rsidRDefault="002E36C0">
            <w:pPr>
              <w:widowControl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2E36C0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2E36C0" w:rsidRDefault="002E36C0">
                  <w:pPr>
                    <w:spacing w:after="20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2955" cy="782955"/>
                        <wp:effectExtent l="19050" t="0" r="0" b="0"/>
                        <wp:docPr id="1" name="Рисунок 2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955" cy="78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36C0" w:rsidRDefault="002E36C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6C0" w:rsidRDefault="002E36C0">
            <w:pPr>
              <w:jc w:val="center"/>
              <w:rPr>
                <w:rFonts w:eastAsia="MS Gothic"/>
                <w:b/>
                <w:color w:val="25252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АЛТАЙ РЕСПУБЛИКАНЫН КАН-ООЗЫ АЙМАКТЫН МОТЫ-ООЗЫ JУРТТЫН МУНИЦИПАЛ Т</w:t>
            </w:r>
            <w:r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>
              <w:rPr>
                <w:rFonts w:eastAsia="Microsoft YaHei"/>
                <w:b/>
                <w:color w:val="000000"/>
                <w:sz w:val="20"/>
                <w:szCs w:val="20"/>
              </w:rPr>
              <w:t>З</w:t>
            </w:r>
            <w:r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>
              <w:rPr>
                <w:rFonts w:eastAsia="Microsoft YaHei"/>
                <w:b/>
                <w:color w:val="000000"/>
                <w:sz w:val="20"/>
                <w:szCs w:val="20"/>
              </w:rPr>
              <w:t>ЛМ</w:t>
            </w:r>
            <w:r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>
              <w:rPr>
                <w:rFonts w:eastAsia="Microsoft YaHei"/>
                <w:b/>
                <w:color w:val="000000"/>
                <w:sz w:val="20"/>
                <w:szCs w:val="20"/>
              </w:rPr>
              <w:t>ЗИНИ</w:t>
            </w:r>
            <w:r>
              <w:rPr>
                <w:rFonts w:eastAsia="MS Gothic"/>
                <w:b/>
                <w:color w:val="252525"/>
                <w:sz w:val="20"/>
                <w:szCs w:val="20"/>
              </w:rPr>
              <w:t>Ҥ</w:t>
            </w:r>
          </w:p>
          <w:p w:rsidR="002E36C0" w:rsidRDefault="002E36C0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2E36C0" w:rsidTr="002E36C0">
        <w:trPr>
          <w:trHeight w:val="73"/>
        </w:trPr>
        <w:tc>
          <w:tcPr>
            <w:tcW w:w="447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2E36C0" w:rsidRDefault="002E36C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2E36C0" w:rsidRDefault="002E36C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2E36C0" w:rsidRDefault="002E36C0">
            <w:pPr>
              <w:spacing w:after="200" w:line="276" w:lineRule="auto"/>
              <w:rPr>
                <w:b/>
                <w:color w:val="000000"/>
              </w:rPr>
            </w:pPr>
          </w:p>
        </w:tc>
      </w:tr>
    </w:tbl>
    <w:p w:rsidR="002E36C0" w:rsidRDefault="002E36C0" w:rsidP="002E36C0">
      <w:pPr>
        <w:jc w:val="center"/>
        <w:rPr>
          <w:b/>
        </w:rPr>
      </w:pPr>
      <w:r>
        <w:rPr>
          <w:b/>
        </w:rPr>
        <w:t>РЕШЕНИЕ</w:t>
      </w:r>
    </w:p>
    <w:p w:rsidR="002E36C0" w:rsidRDefault="002E36C0" w:rsidP="002E36C0">
      <w:pPr>
        <w:jc w:val="center"/>
        <w:rPr>
          <w:b/>
          <w:bCs/>
        </w:rPr>
      </w:pPr>
      <w:r>
        <w:rPr>
          <w:b/>
          <w:bCs/>
        </w:rPr>
        <w:t xml:space="preserve">       пятнадцатой сессии пятого созыва            </w:t>
      </w:r>
      <w:r w:rsidR="00A11E93">
        <w:rPr>
          <w:b/>
          <w:bCs/>
        </w:rPr>
        <w:t>ПРОЕКТ</w:t>
      </w:r>
      <w:r>
        <w:rPr>
          <w:b/>
          <w:bCs/>
        </w:rPr>
        <w:t xml:space="preserve">                </w:t>
      </w:r>
    </w:p>
    <w:p w:rsidR="002E36C0" w:rsidRDefault="002E36C0" w:rsidP="002E36C0">
      <w:pPr>
        <w:jc w:val="center"/>
        <w:rPr>
          <w:b/>
          <w:bCs/>
        </w:rPr>
      </w:pPr>
    </w:p>
    <w:p w:rsidR="002E36C0" w:rsidRDefault="00A11E93" w:rsidP="002E36C0">
      <w:pPr>
        <w:jc w:val="center"/>
        <w:rPr>
          <w:b/>
        </w:rPr>
      </w:pPr>
      <w:r>
        <w:rPr>
          <w:b/>
        </w:rPr>
        <w:t>от «__» _______</w:t>
      </w:r>
      <w:r w:rsidR="002E36C0">
        <w:rPr>
          <w:b/>
        </w:rPr>
        <w:t xml:space="preserve"> 2023 г.    </w:t>
      </w:r>
      <w:r>
        <w:rPr>
          <w:b/>
        </w:rPr>
        <w:t xml:space="preserve">                              №____</w:t>
      </w:r>
      <w:r w:rsidR="002E36C0">
        <w:rPr>
          <w:b/>
        </w:rPr>
        <w:t xml:space="preserve">                                         с. Усть-Мута</w:t>
      </w:r>
    </w:p>
    <w:p w:rsidR="002E36C0" w:rsidRDefault="002E36C0" w:rsidP="002E36C0">
      <w:pPr>
        <w:jc w:val="center"/>
        <w:rPr>
          <w:b/>
        </w:rPr>
      </w:pPr>
    </w:p>
    <w:p w:rsidR="002E36C0" w:rsidRDefault="002E36C0" w:rsidP="002E36C0">
      <w:pPr>
        <w:keepNext/>
        <w:widowControl w:val="0"/>
        <w:jc w:val="both"/>
        <w:rPr>
          <w:b/>
        </w:rPr>
      </w:pPr>
      <w:r>
        <w:rPr>
          <w:b/>
        </w:rPr>
        <w:t xml:space="preserve">О внесении дополнений в </w:t>
      </w:r>
      <w:r w:rsidR="00A11E93">
        <w:rPr>
          <w:b/>
        </w:rPr>
        <w:t>решение</w:t>
      </w:r>
      <w:r>
        <w:rPr>
          <w:b/>
        </w:rPr>
        <w:t xml:space="preserve"> </w:t>
      </w:r>
    </w:p>
    <w:p w:rsidR="00A11E93" w:rsidRDefault="002E36C0" w:rsidP="002E36C0">
      <w:pPr>
        <w:keepNext/>
        <w:widowControl w:val="0"/>
        <w:jc w:val="both"/>
        <w:rPr>
          <w:b/>
        </w:rPr>
      </w:pPr>
      <w:r>
        <w:rPr>
          <w:b/>
        </w:rPr>
        <w:t>сессии Совета депутатов</w:t>
      </w:r>
      <w:r w:rsidR="00A11E93">
        <w:rPr>
          <w:b/>
        </w:rPr>
        <w:t xml:space="preserve"> Усть-Мутинского</w:t>
      </w:r>
    </w:p>
    <w:p w:rsidR="002E36C0" w:rsidRDefault="00A11E93" w:rsidP="002E36C0">
      <w:pPr>
        <w:keepNext/>
        <w:widowControl w:val="0"/>
        <w:jc w:val="both"/>
        <w:rPr>
          <w:b/>
        </w:rPr>
      </w:pPr>
      <w:r>
        <w:rPr>
          <w:b/>
        </w:rPr>
        <w:t xml:space="preserve"> сельского поселения</w:t>
      </w:r>
    </w:p>
    <w:p w:rsidR="002E36C0" w:rsidRDefault="002E36C0" w:rsidP="002E36C0">
      <w:pPr>
        <w:keepNext/>
        <w:widowControl w:val="0"/>
        <w:ind w:firstLine="540"/>
        <w:jc w:val="right"/>
      </w:pPr>
    </w:p>
    <w:p w:rsidR="002E36C0" w:rsidRPr="00D81179" w:rsidRDefault="002E36C0" w:rsidP="00D81179">
      <w:pPr>
        <w:keepNext/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Федеральным законом от 26.07.2006 г. </w:t>
      </w:r>
      <w:r>
        <w:rPr>
          <w:sz w:val="22"/>
          <w:szCs w:val="22"/>
          <w:lang w:val="en-US"/>
        </w:rPr>
        <w:t>N</w:t>
      </w:r>
      <w:r w:rsidRPr="002E36C0">
        <w:rPr>
          <w:sz w:val="22"/>
          <w:szCs w:val="22"/>
        </w:rPr>
        <w:t xml:space="preserve"> 135-</w:t>
      </w:r>
      <w:r>
        <w:rPr>
          <w:sz w:val="22"/>
          <w:szCs w:val="22"/>
        </w:rPr>
        <w:t>ФЗ «О защите конкуренции» Совет депутатов Усть-Мутинского  сельского поселения</w:t>
      </w:r>
      <w:r w:rsidR="00D8117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 Е Ш И Л: </w:t>
      </w:r>
    </w:p>
    <w:p w:rsidR="002E36C0" w:rsidRDefault="002E36C0" w:rsidP="002E36C0">
      <w:pPr>
        <w:keepNext/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Внести </w:t>
      </w:r>
      <w:r w:rsidR="00D81179">
        <w:rPr>
          <w:sz w:val="22"/>
          <w:szCs w:val="22"/>
        </w:rPr>
        <w:t xml:space="preserve">дополнение </w:t>
      </w:r>
      <w:r>
        <w:rPr>
          <w:sz w:val="22"/>
          <w:szCs w:val="22"/>
        </w:rPr>
        <w:t xml:space="preserve">в </w:t>
      </w:r>
      <w:r w:rsidR="00D81179">
        <w:rPr>
          <w:sz w:val="22"/>
          <w:szCs w:val="22"/>
        </w:rPr>
        <w:t xml:space="preserve">п. 2.2  Положения в </w:t>
      </w:r>
      <w:r>
        <w:rPr>
          <w:sz w:val="22"/>
          <w:szCs w:val="22"/>
        </w:rPr>
        <w:t>решение сессии Совета депутатов Усть-Мутинского сельского поселения  № 16-1 от 29.03.2019 г.:</w:t>
      </w:r>
    </w:p>
    <w:p w:rsidR="00D81179" w:rsidRDefault="00D81179" w:rsidP="002E36C0">
      <w:pPr>
        <w:keepNext/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w:rsidR="002E36C0" w:rsidRDefault="00A11E93" w:rsidP="00A11E93">
      <w:pPr>
        <w:keepNext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2E36C0">
        <w:rPr>
          <w:sz w:val="22"/>
          <w:szCs w:val="22"/>
        </w:rPr>
        <w:t xml:space="preserve">2. Решение  </w:t>
      </w:r>
      <w:r>
        <w:rPr>
          <w:sz w:val="22"/>
          <w:szCs w:val="22"/>
        </w:rPr>
        <w:t>вступает в силу со дня его официального опубликования на официальном сайте Усть-Мутинской сельской администрации (</w:t>
      </w:r>
      <w:proofErr w:type="spellStart"/>
      <w:r>
        <w:rPr>
          <w:sz w:val="22"/>
          <w:szCs w:val="22"/>
        </w:rPr>
        <w:t>усть-мута.рф</w:t>
      </w:r>
      <w:proofErr w:type="spellEnd"/>
      <w:r>
        <w:rPr>
          <w:sz w:val="22"/>
          <w:szCs w:val="22"/>
        </w:rPr>
        <w:t>).</w:t>
      </w:r>
    </w:p>
    <w:p w:rsidR="002E36C0" w:rsidRDefault="002E36C0" w:rsidP="002E36C0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11E93">
        <w:rPr>
          <w:sz w:val="22"/>
          <w:szCs w:val="22"/>
        </w:rPr>
        <w:t>Возложить контроль за исполнением настоящего решения на главного бухгалтера Усть-Мутинской сельской администрации</w:t>
      </w:r>
      <w:r>
        <w:rPr>
          <w:sz w:val="22"/>
          <w:szCs w:val="22"/>
        </w:rPr>
        <w:t>.</w:t>
      </w:r>
    </w:p>
    <w:p w:rsidR="002E36C0" w:rsidRDefault="002E36C0" w:rsidP="002E36C0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E36C0" w:rsidRDefault="002E36C0" w:rsidP="002E36C0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E36C0" w:rsidRDefault="002E36C0" w:rsidP="002E36C0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E36C0" w:rsidRDefault="002E36C0" w:rsidP="002E36C0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E36C0" w:rsidRDefault="002E36C0" w:rsidP="002E36C0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Глава  Усть-Мутинского</w:t>
      </w:r>
    </w:p>
    <w:p w:rsidR="002E36C0" w:rsidRDefault="002E36C0" w:rsidP="002E36C0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________________    </w:t>
      </w:r>
      <w:proofErr w:type="spellStart"/>
      <w:r>
        <w:rPr>
          <w:sz w:val="22"/>
          <w:szCs w:val="22"/>
        </w:rPr>
        <w:t>В.А.Тоедов</w:t>
      </w:r>
      <w:proofErr w:type="spellEnd"/>
    </w:p>
    <w:p w:rsidR="002E36C0" w:rsidRDefault="002E36C0" w:rsidP="002E36C0">
      <w:pPr>
        <w:keepNext/>
        <w:jc w:val="both"/>
        <w:rPr>
          <w:sz w:val="22"/>
          <w:szCs w:val="22"/>
        </w:rPr>
      </w:pPr>
    </w:p>
    <w:p w:rsidR="002E36C0" w:rsidRDefault="002E36C0" w:rsidP="002E36C0">
      <w:pPr>
        <w:keepNext/>
        <w:rPr>
          <w:sz w:val="22"/>
          <w:szCs w:val="22"/>
        </w:rPr>
      </w:pPr>
    </w:p>
    <w:p w:rsidR="003372E1" w:rsidRDefault="003372E1"/>
    <w:sectPr w:rsidR="003372E1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E36C0"/>
    <w:rsid w:val="00167C9D"/>
    <w:rsid w:val="001705BD"/>
    <w:rsid w:val="001C565B"/>
    <w:rsid w:val="002E36C0"/>
    <w:rsid w:val="003372E1"/>
    <w:rsid w:val="005D4DAF"/>
    <w:rsid w:val="008D6328"/>
    <w:rsid w:val="00A11E93"/>
    <w:rsid w:val="00C11F33"/>
    <w:rsid w:val="00D8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6C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2E36C0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2E36C0"/>
  </w:style>
  <w:style w:type="character" w:styleId="a4">
    <w:name w:val="Emphasis"/>
    <w:basedOn w:val="a0"/>
    <w:uiPriority w:val="20"/>
    <w:qFormat/>
    <w:rsid w:val="002E36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3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6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Мендур-Соккон</cp:lastModifiedBy>
  <cp:revision>2</cp:revision>
  <dcterms:created xsi:type="dcterms:W3CDTF">2023-05-02T09:06:00Z</dcterms:created>
  <dcterms:modified xsi:type="dcterms:W3CDTF">2023-05-02T09:06:00Z</dcterms:modified>
</cp:coreProperties>
</file>